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E2" w:rsidRPr="00D52FD3" w:rsidRDefault="00514340" w:rsidP="00210907">
      <w:pPr>
        <w:spacing w:after="0" w:line="240" w:lineRule="auto"/>
        <w:ind w:firstLine="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52FD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9A0A91" w:rsidRPr="00D52FD3" w:rsidRDefault="009A0A91" w:rsidP="009A0A9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52FD3">
        <w:rPr>
          <w:rFonts w:asciiTheme="majorBidi" w:hAnsiTheme="majorBidi" w:cstheme="majorBidi"/>
          <w:b/>
          <w:bCs/>
          <w:sz w:val="24"/>
          <w:szCs w:val="24"/>
        </w:rPr>
        <w:t>Université Batna 2</w:t>
      </w:r>
    </w:p>
    <w:p w:rsidR="009A0A91" w:rsidRPr="00D52FD3" w:rsidRDefault="009A0A91" w:rsidP="009A0A9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D52FD3">
        <w:rPr>
          <w:rFonts w:asciiTheme="majorBidi" w:hAnsiTheme="majorBidi" w:cstheme="majorBidi"/>
          <w:b/>
          <w:bCs/>
          <w:sz w:val="24"/>
          <w:szCs w:val="24"/>
        </w:rPr>
        <w:t>Département de Microbiologie et de Biochimie</w:t>
      </w:r>
    </w:p>
    <w:p w:rsidR="00EB222A" w:rsidRPr="00D52FD3" w:rsidRDefault="00E63DE2" w:rsidP="009A0A9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D52FD3">
        <w:rPr>
          <w:rFonts w:asciiTheme="majorBidi" w:hAnsiTheme="majorBidi" w:cstheme="majorBidi"/>
          <w:b/>
          <w:bCs/>
          <w:sz w:val="24"/>
          <w:szCs w:val="24"/>
        </w:rPr>
        <w:t>Licence B</w:t>
      </w:r>
      <w:r w:rsidR="00EB222A" w:rsidRPr="00D52FD3">
        <w:rPr>
          <w:rFonts w:asciiTheme="majorBidi" w:hAnsiTheme="majorBidi" w:cstheme="majorBidi"/>
          <w:b/>
          <w:bCs/>
          <w:sz w:val="24"/>
          <w:szCs w:val="24"/>
        </w:rPr>
        <w:t xml:space="preserve">iochimie </w:t>
      </w:r>
      <w:r w:rsidRPr="00D52FD3">
        <w:rPr>
          <w:rFonts w:asciiTheme="majorBidi" w:hAnsiTheme="majorBidi" w:cstheme="majorBidi"/>
          <w:b/>
          <w:bCs/>
          <w:sz w:val="24"/>
          <w:szCs w:val="24"/>
        </w:rPr>
        <w:t>2020/2021</w:t>
      </w:r>
    </w:p>
    <w:p w:rsidR="000E1FDD" w:rsidRPr="00D52FD3" w:rsidRDefault="00E63DE2" w:rsidP="00E63DE2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D52FD3">
        <w:rPr>
          <w:rFonts w:asciiTheme="majorBidi" w:hAnsiTheme="majorBidi" w:cstheme="majorBidi"/>
          <w:b/>
          <w:bCs/>
          <w:sz w:val="24"/>
          <w:szCs w:val="24"/>
        </w:rPr>
        <w:t>Dr BARKAT  L.</w:t>
      </w:r>
      <w:r w:rsidR="009A0A91" w:rsidRPr="00D52FD3">
        <w:rPr>
          <w:rFonts w:asciiTheme="majorBidi" w:hAnsiTheme="majorBidi" w:cstheme="majorBidi"/>
          <w:b/>
          <w:noProof/>
          <w:sz w:val="24"/>
          <w:szCs w:val="24"/>
          <w:lang w:eastAsia="fr-FR"/>
        </w:rPr>
        <w:t xml:space="preserve"> </w:t>
      </w:r>
    </w:p>
    <w:p w:rsidR="001B3CD7" w:rsidRPr="00D52FD3" w:rsidRDefault="001B3CD7" w:rsidP="00EB222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F3DCE" w:rsidRPr="00D52FD3" w:rsidRDefault="009A0A91" w:rsidP="0020524E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2FD3">
        <w:rPr>
          <w:rFonts w:asciiTheme="majorBidi" w:hAnsiTheme="majorBidi" w:cstheme="majorBidi"/>
          <w:b/>
          <w:bCs/>
          <w:sz w:val="24"/>
          <w:szCs w:val="24"/>
        </w:rPr>
        <w:t>Nom : …………</w:t>
      </w:r>
      <w:r w:rsidR="001B3CD7" w:rsidRPr="00D52FD3">
        <w:rPr>
          <w:rFonts w:asciiTheme="majorBidi" w:hAnsiTheme="majorBidi" w:cstheme="majorBidi"/>
          <w:b/>
          <w:bCs/>
          <w:sz w:val="24"/>
          <w:szCs w:val="24"/>
        </w:rPr>
        <w:t xml:space="preserve"> Prénom :………..……………        groupe:…………</w:t>
      </w:r>
    </w:p>
    <w:p w:rsidR="001B3CD7" w:rsidRPr="00D52FD3" w:rsidRDefault="001B3CD7" w:rsidP="00EB222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B3CD7" w:rsidRPr="00D52FD3" w:rsidRDefault="00BB2C35" w:rsidP="00BB2C3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BB2C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orrigé type </w:t>
      </w:r>
      <w:r w:rsidR="001B3CD7" w:rsidRPr="00BB2C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Examen de </w:t>
      </w:r>
      <w:r w:rsidR="00B13D28" w:rsidRPr="00BB2C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rattrapage de </w:t>
      </w:r>
      <w:r w:rsidR="001B3CD7" w:rsidRPr="00BB2C35">
        <w:rPr>
          <w:rFonts w:asciiTheme="majorBidi" w:hAnsiTheme="majorBidi" w:cstheme="majorBidi"/>
          <w:b/>
          <w:bCs/>
          <w:color w:val="FF0000"/>
          <w:sz w:val="28"/>
          <w:szCs w:val="28"/>
        </w:rPr>
        <w:t>biochimie cellulaire et fonctionnelle</w:t>
      </w:r>
      <w:r w:rsidR="00E63DE2" w:rsidRPr="00BB2C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:rsidR="00EB222A" w:rsidRPr="00D52FD3" w:rsidRDefault="00EB222A" w:rsidP="00EB222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B222A" w:rsidRPr="00D52FD3" w:rsidRDefault="00D52FD3" w:rsidP="00BB2C3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52FD3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  <w:r w:rsidR="00EB222A" w:rsidRPr="00D52FD3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BB2C3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QCM (proposition juste en jaune)</w:t>
      </w:r>
    </w:p>
    <w:p w:rsidR="00EB222A" w:rsidRPr="00D52FD3" w:rsidRDefault="00EB222A" w:rsidP="00EB222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13D28" w:rsidRPr="00D52FD3" w:rsidRDefault="006F0FEE" w:rsidP="00B13D28">
      <w:pPr>
        <w:numPr>
          <w:ilvl w:val="0"/>
          <w:numId w:val="28"/>
        </w:numPr>
        <w:spacing w:after="0"/>
        <w:jc w:val="both"/>
        <w:rPr>
          <w:rFonts w:asciiTheme="majorBidi" w:eastAsia="Times New Roman" w:hAnsiTheme="majorBidi" w:cstheme="majorBidi"/>
          <w:b/>
          <w:bCs/>
          <w:color w:val="202020"/>
          <w:sz w:val="24"/>
          <w:szCs w:val="24"/>
        </w:rPr>
      </w:pPr>
      <w:r w:rsidRPr="00D52F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13D28" w:rsidRPr="00D52FD3">
        <w:rPr>
          <w:rFonts w:asciiTheme="majorBidi" w:hAnsiTheme="majorBidi" w:cstheme="majorBidi"/>
          <w:b/>
          <w:bCs/>
          <w:sz w:val="24"/>
          <w:szCs w:val="24"/>
        </w:rPr>
        <w:t xml:space="preserve">La cellule animale contient  </w:t>
      </w:r>
      <w:r w:rsidR="00BB2C35" w:rsidRPr="00BB2C35">
        <w:rPr>
          <w:rFonts w:asciiTheme="majorBidi" w:hAnsiTheme="majorBidi" w:cstheme="majorBidi"/>
          <w:b/>
          <w:bCs/>
          <w:color w:val="FF0000"/>
          <w:sz w:val="24"/>
          <w:szCs w:val="24"/>
        </w:rPr>
        <w:t>(1.5 pts)</w:t>
      </w:r>
    </w:p>
    <w:p w:rsidR="00B13D28" w:rsidRPr="00BB2C35" w:rsidRDefault="00B13D28" w:rsidP="00B13D28">
      <w:pPr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BB2C35">
        <w:rPr>
          <w:rFonts w:asciiTheme="majorBidi" w:hAnsiTheme="majorBidi" w:cstheme="majorBidi"/>
          <w:sz w:val="24"/>
          <w:szCs w:val="24"/>
          <w:highlight w:val="yellow"/>
        </w:rPr>
        <w:t>des ribosomes.</w:t>
      </w:r>
    </w:p>
    <w:p w:rsidR="00B13D28" w:rsidRPr="00D52FD3" w:rsidRDefault="00B13D28" w:rsidP="00B13D28">
      <w:pPr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B2C35">
        <w:rPr>
          <w:rFonts w:asciiTheme="majorBidi" w:hAnsiTheme="majorBidi" w:cstheme="majorBidi"/>
          <w:sz w:val="24"/>
          <w:szCs w:val="24"/>
          <w:highlight w:val="yellow"/>
        </w:rPr>
        <w:t>des mitochondries</w:t>
      </w:r>
      <w:r w:rsidRPr="00D52FD3">
        <w:rPr>
          <w:rFonts w:asciiTheme="majorBidi" w:hAnsiTheme="majorBidi" w:cstheme="majorBidi"/>
          <w:sz w:val="24"/>
          <w:szCs w:val="24"/>
        </w:rPr>
        <w:t xml:space="preserve">. </w:t>
      </w:r>
    </w:p>
    <w:p w:rsidR="00B13D28" w:rsidRPr="00D52FD3" w:rsidRDefault="00B13D28" w:rsidP="00B13D28">
      <w:pPr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2FD3">
        <w:rPr>
          <w:rFonts w:asciiTheme="majorBidi" w:hAnsiTheme="majorBidi" w:cstheme="majorBidi"/>
          <w:sz w:val="24"/>
          <w:szCs w:val="24"/>
        </w:rPr>
        <w:t xml:space="preserve">des chloroplastes. </w:t>
      </w:r>
    </w:p>
    <w:p w:rsidR="00B13D28" w:rsidRPr="00BB2C35" w:rsidRDefault="00B13D28" w:rsidP="00B13D28">
      <w:pPr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D52FD3">
        <w:rPr>
          <w:rFonts w:asciiTheme="majorBidi" w:hAnsiTheme="majorBidi" w:cstheme="majorBidi"/>
          <w:sz w:val="24"/>
          <w:szCs w:val="24"/>
        </w:rPr>
        <w:t xml:space="preserve"> </w:t>
      </w:r>
      <w:r w:rsidRPr="00BB2C35">
        <w:rPr>
          <w:rFonts w:asciiTheme="majorBidi" w:hAnsiTheme="majorBidi" w:cstheme="majorBidi"/>
          <w:sz w:val="24"/>
          <w:szCs w:val="24"/>
          <w:highlight w:val="yellow"/>
        </w:rPr>
        <w:t>un noyau.</w:t>
      </w:r>
    </w:p>
    <w:p w:rsidR="00B13D28" w:rsidRPr="00D52FD3" w:rsidRDefault="00B13D28" w:rsidP="00B13D28">
      <w:pPr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2FD3">
        <w:rPr>
          <w:rFonts w:asciiTheme="majorBidi" w:hAnsiTheme="majorBidi" w:cstheme="majorBidi"/>
          <w:sz w:val="24"/>
          <w:szCs w:val="24"/>
        </w:rPr>
        <w:t xml:space="preserve"> une vacuole</w:t>
      </w:r>
      <w:r w:rsidRPr="00D52FD3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13D28" w:rsidRPr="00D52FD3" w:rsidRDefault="00B13D28" w:rsidP="00B13D28">
      <w:pPr>
        <w:numPr>
          <w:ilvl w:val="0"/>
          <w:numId w:val="28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2FD3">
        <w:rPr>
          <w:rFonts w:asciiTheme="majorBidi" w:hAnsiTheme="majorBidi" w:cstheme="majorBidi"/>
          <w:b/>
          <w:bCs/>
          <w:sz w:val="24"/>
          <w:szCs w:val="24"/>
        </w:rPr>
        <w:t xml:space="preserve">Parmi les molécules suivantes, cochez celles qui sont des composants </w:t>
      </w:r>
      <w:r w:rsidRPr="00BB2C3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normaux</w:t>
      </w:r>
      <w:r w:rsidRPr="00D52FD3">
        <w:rPr>
          <w:rFonts w:asciiTheme="majorBidi" w:hAnsiTheme="majorBidi" w:cstheme="majorBidi"/>
          <w:b/>
          <w:bCs/>
          <w:sz w:val="24"/>
          <w:szCs w:val="24"/>
        </w:rPr>
        <w:t xml:space="preserve"> des membranes cellulaires eucaryotes  </w:t>
      </w:r>
      <w:r w:rsidR="00BB2C35" w:rsidRPr="00BB2C35">
        <w:rPr>
          <w:rFonts w:asciiTheme="majorBidi" w:hAnsiTheme="majorBidi" w:cstheme="majorBidi"/>
          <w:b/>
          <w:bCs/>
          <w:color w:val="FF0000"/>
          <w:sz w:val="24"/>
          <w:szCs w:val="24"/>
        </w:rPr>
        <w:t>(1.5 pts)</w:t>
      </w:r>
    </w:p>
    <w:p w:rsidR="00B13D28" w:rsidRPr="00BB2C35" w:rsidRDefault="00B13D28" w:rsidP="00B13D28">
      <w:pPr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BB2C35">
        <w:rPr>
          <w:rFonts w:asciiTheme="majorBidi" w:hAnsiTheme="majorBidi" w:cstheme="majorBidi"/>
          <w:sz w:val="24"/>
          <w:szCs w:val="24"/>
          <w:highlight w:val="yellow"/>
        </w:rPr>
        <w:t xml:space="preserve">Protéines </w:t>
      </w:r>
    </w:p>
    <w:p w:rsidR="00B13D28" w:rsidRPr="00D52FD3" w:rsidRDefault="00B13D28" w:rsidP="00B13D28">
      <w:pPr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2FD3">
        <w:rPr>
          <w:rFonts w:asciiTheme="majorBidi" w:hAnsiTheme="majorBidi" w:cstheme="majorBidi"/>
          <w:sz w:val="24"/>
          <w:szCs w:val="24"/>
        </w:rPr>
        <w:t xml:space="preserve">glycogène. </w:t>
      </w:r>
    </w:p>
    <w:p w:rsidR="00B13D28" w:rsidRPr="00D52FD3" w:rsidRDefault="00B13D28" w:rsidP="00B13D28">
      <w:pPr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B2C35">
        <w:rPr>
          <w:rFonts w:asciiTheme="majorBidi" w:hAnsiTheme="majorBidi" w:cstheme="majorBidi"/>
          <w:sz w:val="24"/>
          <w:szCs w:val="24"/>
          <w:highlight w:val="yellow"/>
        </w:rPr>
        <w:t>phospholipides</w:t>
      </w:r>
      <w:r w:rsidRPr="00D52FD3">
        <w:rPr>
          <w:rFonts w:asciiTheme="majorBidi" w:hAnsiTheme="majorBidi" w:cstheme="majorBidi"/>
          <w:sz w:val="24"/>
          <w:szCs w:val="24"/>
        </w:rPr>
        <w:t xml:space="preserve">. </w:t>
      </w:r>
    </w:p>
    <w:p w:rsidR="00B13D28" w:rsidRPr="00BB2C35" w:rsidRDefault="00B13D28" w:rsidP="00B13D28">
      <w:pPr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BB2C35">
        <w:rPr>
          <w:rFonts w:asciiTheme="majorBidi" w:hAnsiTheme="majorBidi" w:cstheme="majorBidi"/>
          <w:sz w:val="24"/>
          <w:szCs w:val="24"/>
          <w:highlight w:val="yellow"/>
        </w:rPr>
        <w:t xml:space="preserve">cholestérol. </w:t>
      </w:r>
    </w:p>
    <w:p w:rsidR="00B13D28" w:rsidRPr="00D52FD3" w:rsidRDefault="00B13D28" w:rsidP="00B13D28">
      <w:pPr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2FD3">
        <w:rPr>
          <w:rFonts w:asciiTheme="majorBidi" w:hAnsiTheme="majorBidi" w:cstheme="majorBidi"/>
          <w:sz w:val="24"/>
          <w:szCs w:val="24"/>
        </w:rPr>
        <w:t>ARN de transfert.</w:t>
      </w:r>
    </w:p>
    <w:p w:rsidR="00112C02" w:rsidRPr="00D52FD3" w:rsidRDefault="00112C02" w:rsidP="00112C02">
      <w:pPr>
        <w:numPr>
          <w:ilvl w:val="0"/>
          <w:numId w:val="28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2FD3">
        <w:rPr>
          <w:rFonts w:asciiTheme="majorBidi" w:hAnsiTheme="majorBidi" w:cstheme="majorBidi"/>
          <w:b/>
          <w:bCs/>
          <w:sz w:val="24"/>
          <w:szCs w:val="24"/>
        </w:rPr>
        <w:t xml:space="preserve">La membrane plasmique comporte </w:t>
      </w:r>
      <w:r w:rsidR="00BB2C35" w:rsidRPr="00BB2C35">
        <w:rPr>
          <w:rFonts w:asciiTheme="majorBidi" w:hAnsiTheme="majorBidi" w:cstheme="majorBidi"/>
          <w:b/>
          <w:bCs/>
          <w:color w:val="FF0000"/>
          <w:sz w:val="24"/>
          <w:szCs w:val="24"/>
        </w:rPr>
        <w:t>(1.5 pts)</w:t>
      </w:r>
    </w:p>
    <w:p w:rsidR="00112C02" w:rsidRPr="00D52FD3" w:rsidRDefault="00112C02" w:rsidP="00112C02">
      <w:pPr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2FD3">
        <w:rPr>
          <w:rFonts w:asciiTheme="majorBidi" w:hAnsiTheme="majorBidi" w:cstheme="majorBidi"/>
          <w:sz w:val="24"/>
          <w:szCs w:val="24"/>
        </w:rPr>
        <w:t xml:space="preserve">deux faces identiques </w:t>
      </w:r>
    </w:p>
    <w:p w:rsidR="00112C02" w:rsidRPr="00BB2C35" w:rsidRDefault="00112C02" w:rsidP="00112C02">
      <w:pPr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BB2C35">
        <w:rPr>
          <w:rFonts w:asciiTheme="majorBidi" w:hAnsiTheme="majorBidi" w:cstheme="majorBidi"/>
          <w:sz w:val="24"/>
          <w:szCs w:val="24"/>
          <w:highlight w:val="yellow"/>
        </w:rPr>
        <w:t xml:space="preserve">des molécules de cholestérol. </w:t>
      </w:r>
    </w:p>
    <w:p w:rsidR="00112C02" w:rsidRPr="00D52FD3" w:rsidRDefault="00112C02" w:rsidP="00112C02">
      <w:pPr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2FD3">
        <w:rPr>
          <w:rFonts w:asciiTheme="majorBidi" w:hAnsiTheme="majorBidi" w:cstheme="majorBidi"/>
          <w:sz w:val="24"/>
          <w:szCs w:val="24"/>
        </w:rPr>
        <w:t xml:space="preserve">davantage de glucides que de lipides </w:t>
      </w:r>
    </w:p>
    <w:p w:rsidR="00112C02" w:rsidRPr="00D52FD3" w:rsidRDefault="00112C02" w:rsidP="00112C02">
      <w:pPr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2FD3">
        <w:rPr>
          <w:rFonts w:asciiTheme="majorBidi" w:hAnsiTheme="majorBidi" w:cstheme="majorBidi"/>
          <w:sz w:val="24"/>
          <w:szCs w:val="24"/>
        </w:rPr>
        <w:t>de l’ARN</w:t>
      </w:r>
    </w:p>
    <w:p w:rsidR="00112C02" w:rsidRPr="00D52FD3" w:rsidRDefault="00112C02" w:rsidP="00112C02">
      <w:pPr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2FD3">
        <w:rPr>
          <w:rFonts w:asciiTheme="majorBidi" w:hAnsiTheme="majorBidi" w:cstheme="majorBidi"/>
          <w:sz w:val="24"/>
          <w:szCs w:val="24"/>
        </w:rPr>
        <w:t xml:space="preserve">des phospholipides; de structures uniquement polaires </w:t>
      </w:r>
    </w:p>
    <w:p w:rsidR="00112C02" w:rsidRPr="00D52FD3" w:rsidRDefault="00112C02" w:rsidP="00112C02">
      <w:pPr>
        <w:pStyle w:val="Paragraphedeliste"/>
        <w:numPr>
          <w:ilvl w:val="0"/>
          <w:numId w:val="28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2FD3">
        <w:rPr>
          <w:rFonts w:asciiTheme="majorBidi" w:hAnsiTheme="majorBidi" w:cstheme="majorBidi"/>
          <w:b/>
          <w:bCs/>
          <w:sz w:val="24"/>
          <w:szCs w:val="24"/>
        </w:rPr>
        <w:t>La pompe à sodium </w:t>
      </w:r>
      <w:r w:rsidR="00BB2C3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B2C35" w:rsidRPr="00BB2C35">
        <w:rPr>
          <w:rFonts w:asciiTheme="majorBidi" w:hAnsiTheme="majorBidi" w:cstheme="majorBidi"/>
          <w:b/>
          <w:bCs/>
          <w:color w:val="FF0000"/>
          <w:sz w:val="24"/>
          <w:szCs w:val="24"/>
        </w:rPr>
        <w:t>(1.5 pts)</w:t>
      </w:r>
    </w:p>
    <w:p w:rsidR="00112C02" w:rsidRPr="00D52FD3" w:rsidRDefault="00112C02" w:rsidP="00112C02">
      <w:pPr>
        <w:pStyle w:val="Paragraphedeliste"/>
        <w:numPr>
          <w:ilvl w:val="0"/>
          <w:numId w:val="3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2FD3">
        <w:rPr>
          <w:rFonts w:asciiTheme="majorBidi" w:hAnsiTheme="majorBidi" w:cstheme="majorBidi"/>
          <w:sz w:val="24"/>
          <w:szCs w:val="24"/>
        </w:rPr>
        <w:t xml:space="preserve">est une GTPase.  </w:t>
      </w:r>
    </w:p>
    <w:p w:rsidR="00112C02" w:rsidRPr="00BB2C35" w:rsidRDefault="00112C02" w:rsidP="00112C02">
      <w:pPr>
        <w:pStyle w:val="Paragraphedeliste"/>
        <w:numPr>
          <w:ilvl w:val="0"/>
          <w:numId w:val="34"/>
        </w:numPr>
        <w:spacing w:after="0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BB2C35">
        <w:rPr>
          <w:rFonts w:asciiTheme="majorBidi" w:hAnsiTheme="majorBidi" w:cstheme="majorBidi"/>
          <w:sz w:val="24"/>
          <w:szCs w:val="24"/>
          <w:highlight w:val="yellow"/>
        </w:rPr>
        <w:t xml:space="preserve">échange 3 ions sodium intracellulaires contre 2 ions potassium extracellulaires.  </w:t>
      </w:r>
    </w:p>
    <w:p w:rsidR="00112C02" w:rsidRPr="00D52FD3" w:rsidRDefault="00112C02" w:rsidP="00112C02">
      <w:pPr>
        <w:pStyle w:val="Paragraphedeliste"/>
        <w:numPr>
          <w:ilvl w:val="0"/>
          <w:numId w:val="3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2FD3">
        <w:rPr>
          <w:rFonts w:asciiTheme="majorBidi" w:hAnsiTheme="majorBidi" w:cstheme="majorBidi"/>
          <w:sz w:val="24"/>
          <w:szCs w:val="24"/>
        </w:rPr>
        <w:t>fonctionne grâce à la dégradation du GTP.</w:t>
      </w:r>
    </w:p>
    <w:p w:rsidR="00112C02" w:rsidRPr="00BB2C35" w:rsidRDefault="00112C02" w:rsidP="00112C02">
      <w:pPr>
        <w:pStyle w:val="Paragraphedeliste"/>
        <w:numPr>
          <w:ilvl w:val="0"/>
          <w:numId w:val="34"/>
        </w:numPr>
        <w:spacing w:after="0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BB2C35">
        <w:rPr>
          <w:rFonts w:asciiTheme="majorBidi" w:hAnsiTheme="majorBidi" w:cstheme="majorBidi"/>
          <w:sz w:val="24"/>
          <w:szCs w:val="24"/>
          <w:highlight w:val="yellow"/>
        </w:rPr>
        <w:t>catalyse la déphosphorylation de l’ATP qui s’accompagne de la libération de 3 ions sodium dans le milieu extracellulaire.</w:t>
      </w:r>
    </w:p>
    <w:p w:rsidR="00112C02" w:rsidRPr="00D52FD3" w:rsidRDefault="00112C02" w:rsidP="00112C02">
      <w:pPr>
        <w:pStyle w:val="Paragraphedeliste"/>
        <w:numPr>
          <w:ilvl w:val="0"/>
          <w:numId w:val="28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2FD3">
        <w:rPr>
          <w:rFonts w:asciiTheme="majorBidi" w:hAnsiTheme="majorBidi" w:cstheme="majorBidi"/>
          <w:b/>
          <w:bCs/>
          <w:sz w:val="24"/>
          <w:szCs w:val="24"/>
        </w:rPr>
        <w:t xml:space="preserve">Concernant les transporteurs membranaires </w:t>
      </w:r>
      <w:r w:rsidR="00BB2C35" w:rsidRPr="00BB2C35">
        <w:rPr>
          <w:rFonts w:asciiTheme="majorBidi" w:hAnsiTheme="majorBidi" w:cstheme="majorBidi"/>
          <w:b/>
          <w:bCs/>
          <w:color w:val="FF0000"/>
          <w:sz w:val="24"/>
          <w:szCs w:val="24"/>
        </w:rPr>
        <w:t>(1.5 pts)</w:t>
      </w:r>
    </w:p>
    <w:p w:rsidR="00112C02" w:rsidRPr="00D52FD3" w:rsidRDefault="00112C02" w:rsidP="00112C02">
      <w:pPr>
        <w:numPr>
          <w:ilvl w:val="0"/>
          <w:numId w:val="3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2FD3">
        <w:rPr>
          <w:rFonts w:asciiTheme="majorBidi" w:hAnsiTheme="majorBidi" w:cstheme="majorBidi"/>
          <w:sz w:val="24"/>
          <w:szCs w:val="24"/>
        </w:rPr>
        <w:t xml:space="preserve">ils sont présents exclusivement dans la membrane plasmique </w:t>
      </w:r>
    </w:p>
    <w:p w:rsidR="00112C02" w:rsidRPr="00D52FD3" w:rsidRDefault="00112C02" w:rsidP="00112C02">
      <w:pPr>
        <w:numPr>
          <w:ilvl w:val="0"/>
          <w:numId w:val="3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2FD3">
        <w:rPr>
          <w:rFonts w:asciiTheme="majorBidi" w:hAnsiTheme="majorBidi" w:cstheme="majorBidi"/>
          <w:sz w:val="24"/>
          <w:szCs w:val="24"/>
        </w:rPr>
        <w:t xml:space="preserve">ils réalisent toujours leurs transports dans le sens du gradient chimique. </w:t>
      </w:r>
    </w:p>
    <w:p w:rsidR="00112C02" w:rsidRPr="00D52FD3" w:rsidRDefault="00112C02" w:rsidP="00112C02">
      <w:pPr>
        <w:numPr>
          <w:ilvl w:val="0"/>
          <w:numId w:val="3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2FD3">
        <w:rPr>
          <w:rFonts w:asciiTheme="majorBidi" w:hAnsiTheme="majorBidi" w:cstheme="majorBidi"/>
          <w:sz w:val="24"/>
          <w:szCs w:val="24"/>
        </w:rPr>
        <w:t xml:space="preserve">ils sont non saturables. </w:t>
      </w:r>
    </w:p>
    <w:p w:rsidR="00112C02" w:rsidRPr="00D52FD3" w:rsidRDefault="00112C02" w:rsidP="00112C02">
      <w:pPr>
        <w:numPr>
          <w:ilvl w:val="0"/>
          <w:numId w:val="3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2FD3">
        <w:rPr>
          <w:rFonts w:asciiTheme="majorBidi" w:hAnsiTheme="majorBidi" w:cstheme="majorBidi"/>
          <w:sz w:val="24"/>
          <w:szCs w:val="24"/>
        </w:rPr>
        <w:t xml:space="preserve">ils sont composés des lipides hydrophiles. </w:t>
      </w:r>
    </w:p>
    <w:p w:rsidR="00112C02" w:rsidRDefault="00112C02" w:rsidP="00112C02">
      <w:pPr>
        <w:numPr>
          <w:ilvl w:val="0"/>
          <w:numId w:val="3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B2C35">
        <w:rPr>
          <w:rFonts w:asciiTheme="majorBidi" w:hAnsiTheme="majorBidi" w:cstheme="majorBidi"/>
          <w:sz w:val="24"/>
          <w:szCs w:val="24"/>
          <w:highlight w:val="yellow"/>
        </w:rPr>
        <w:t>ceux qui hydrolysent l’ATP assurent un transport actif primaire</w:t>
      </w:r>
      <w:r w:rsidR="00272050">
        <w:rPr>
          <w:rFonts w:asciiTheme="majorBidi" w:hAnsiTheme="majorBidi" w:cstheme="majorBidi"/>
          <w:sz w:val="24"/>
          <w:szCs w:val="24"/>
        </w:rPr>
        <w:t>.</w:t>
      </w:r>
    </w:p>
    <w:p w:rsidR="00272050" w:rsidRDefault="00272050" w:rsidP="0027205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B2C35" w:rsidRDefault="00BB2C35" w:rsidP="0027205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72050" w:rsidRPr="00D52FD3" w:rsidRDefault="00272050" w:rsidP="0027205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52FD3" w:rsidRPr="00D52FD3" w:rsidRDefault="00D52FD3" w:rsidP="00D52FD3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2FD3">
        <w:rPr>
          <w:rFonts w:asciiTheme="majorBidi" w:hAnsiTheme="majorBidi" w:cstheme="majorBidi"/>
          <w:b/>
          <w:bCs/>
          <w:sz w:val="24"/>
          <w:szCs w:val="24"/>
        </w:rPr>
        <w:lastRenderedPageBreak/>
        <w:t>Exercice 2 : Répondre brièvement aux questions</w:t>
      </w:r>
    </w:p>
    <w:p w:rsidR="00C933DF" w:rsidRPr="00272050" w:rsidRDefault="00D52FD3" w:rsidP="00D52FD3">
      <w:pPr>
        <w:pStyle w:val="Paragraphedeliste"/>
        <w:numPr>
          <w:ilvl w:val="0"/>
          <w:numId w:val="37"/>
        </w:numPr>
        <w:tabs>
          <w:tab w:val="left" w:pos="4536"/>
        </w:tabs>
        <w:spacing w:after="0" w:line="360" w:lineRule="auto"/>
        <w:jc w:val="both"/>
        <w:outlineLvl w:val="2"/>
        <w:rPr>
          <w:rFonts w:asciiTheme="majorBidi" w:hAnsiTheme="majorBidi" w:cstheme="majorBidi"/>
          <w:b/>
          <w:sz w:val="24"/>
          <w:szCs w:val="24"/>
        </w:rPr>
      </w:pPr>
      <w:r w:rsidRPr="00272050">
        <w:rPr>
          <w:rFonts w:asciiTheme="majorBidi" w:hAnsiTheme="majorBidi" w:cstheme="majorBidi"/>
          <w:b/>
          <w:sz w:val="24"/>
          <w:szCs w:val="24"/>
        </w:rPr>
        <w:t>Quelle serait la principale modification physiologique de la membrane plasmique si toutes les chaînes des acides gras étaient insaturées</w:t>
      </w:r>
      <w:r w:rsidR="00272050" w:rsidRPr="00272050">
        <w:rPr>
          <w:rFonts w:asciiTheme="majorBidi" w:hAnsiTheme="majorBidi" w:cstheme="majorBidi"/>
          <w:b/>
          <w:sz w:val="24"/>
          <w:szCs w:val="24"/>
        </w:rPr>
        <w:t> ?</w:t>
      </w:r>
    </w:p>
    <w:p w:rsidR="00D52FD3" w:rsidRPr="00D52FD3" w:rsidRDefault="00BB2C35" w:rsidP="00195E9D">
      <w:pPr>
        <w:tabs>
          <w:tab w:val="left" w:pos="4536"/>
        </w:tabs>
        <w:spacing w:after="0" w:line="360" w:lineRule="auto"/>
        <w:ind w:left="708"/>
        <w:jc w:val="both"/>
        <w:outlineLvl w:val="2"/>
        <w:rPr>
          <w:rFonts w:asciiTheme="majorBidi" w:hAnsiTheme="majorBidi" w:cstheme="majorBidi"/>
          <w:bCs/>
          <w:sz w:val="24"/>
          <w:szCs w:val="24"/>
        </w:rPr>
      </w:pPr>
      <w:r w:rsidRPr="00BB2C35">
        <w:rPr>
          <w:rFonts w:asciiTheme="majorBidi" w:hAnsiTheme="majorBidi" w:cstheme="majorBidi"/>
          <w:bCs/>
          <w:sz w:val="24"/>
          <w:szCs w:val="24"/>
          <w:highlight w:val="yellow"/>
        </w:rPr>
        <w:t xml:space="preserve">La fluidité membranaire augmente </w:t>
      </w:r>
      <w:r w:rsidRPr="00BB2C35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</w:rPr>
        <w:t>(1 pts)</w:t>
      </w:r>
      <w:r w:rsidR="00272050" w:rsidRPr="00BB2C35">
        <w:rPr>
          <w:rFonts w:asciiTheme="majorBidi" w:hAnsiTheme="majorBidi" w:cstheme="majorBidi"/>
          <w:bCs/>
          <w:sz w:val="24"/>
          <w:szCs w:val="24"/>
          <w:highlight w:val="yellow"/>
        </w:rPr>
        <w:t>.</w:t>
      </w:r>
    </w:p>
    <w:p w:rsidR="00D52FD3" w:rsidRPr="00272050" w:rsidRDefault="00195E9D" w:rsidP="00195E9D">
      <w:pPr>
        <w:pStyle w:val="Paragraphedeliste"/>
        <w:numPr>
          <w:ilvl w:val="0"/>
          <w:numId w:val="37"/>
        </w:numPr>
        <w:tabs>
          <w:tab w:val="left" w:pos="4536"/>
        </w:tabs>
        <w:spacing w:after="0" w:line="360" w:lineRule="auto"/>
        <w:jc w:val="both"/>
        <w:outlineLvl w:val="2"/>
        <w:rPr>
          <w:rFonts w:asciiTheme="majorBidi" w:hAnsiTheme="majorBidi" w:cstheme="majorBidi"/>
          <w:b/>
          <w:sz w:val="24"/>
          <w:szCs w:val="24"/>
        </w:rPr>
      </w:pPr>
      <w:r w:rsidRPr="00272050">
        <w:rPr>
          <w:rFonts w:asciiTheme="majorBidi" w:hAnsiTheme="majorBidi" w:cstheme="majorBidi"/>
          <w:b/>
          <w:sz w:val="24"/>
          <w:szCs w:val="24"/>
        </w:rPr>
        <w:t>D</w:t>
      </w:r>
      <w:r w:rsidR="00D52FD3" w:rsidRPr="00272050">
        <w:rPr>
          <w:rFonts w:asciiTheme="majorBidi" w:hAnsiTheme="majorBidi" w:cstheme="majorBidi"/>
          <w:b/>
          <w:sz w:val="24"/>
          <w:szCs w:val="24"/>
        </w:rPr>
        <w:t xml:space="preserve">onnez une définition des protéines </w:t>
      </w:r>
      <w:r w:rsidRPr="00272050">
        <w:rPr>
          <w:rFonts w:asciiTheme="majorBidi" w:hAnsiTheme="majorBidi" w:cstheme="majorBidi"/>
          <w:b/>
          <w:sz w:val="24"/>
          <w:szCs w:val="24"/>
        </w:rPr>
        <w:t xml:space="preserve">d’adhésion cellulaires </w:t>
      </w:r>
    </w:p>
    <w:p w:rsidR="00BB2C35" w:rsidRDefault="00BB2C35" w:rsidP="00BB2C35">
      <w:pPr>
        <w:pStyle w:val="Paragraphedeliste"/>
        <w:tabs>
          <w:tab w:val="left" w:pos="4536"/>
        </w:tabs>
        <w:spacing w:after="0" w:line="36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BB2C35">
        <w:rPr>
          <w:rFonts w:asciiTheme="majorBidi" w:hAnsiTheme="majorBidi" w:cstheme="majorBidi"/>
          <w:b/>
          <w:sz w:val="24"/>
          <w:szCs w:val="24"/>
          <w:highlight w:val="yellow"/>
        </w:rPr>
        <w:t>CAM sont des glycoprotéines transmembranaire qui jouent un rôle dans la reconnaissance spécifique entre deux cellules ou entre cellule et matrice extra cellulaire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B2C35">
        <w:rPr>
          <w:rFonts w:asciiTheme="majorBidi" w:hAnsiTheme="majorBidi" w:cstheme="majorBidi"/>
          <w:b/>
          <w:bCs/>
          <w:color w:val="FF0000"/>
          <w:sz w:val="24"/>
          <w:szCs w:val="24"/>
        </w:rPr>
        <w:t>(1.5 pts)</w:t>
      </w:r>
    </w:p>
    <w:p w:rsidR="00D52FD3" w:rsidRPr="00272050" w:rsidRDefault="00272050" w:rsidP="00BB2C35">
      <w:pPr>
        <w:pStyle w:val="Paragraphedeliste"/>
        <w:tabs>
          <w:tab w:val="left" w:pos="4536"/>
        </w:tabs>
        <w:spacing w:after="0" w:line="360" w:lineRule="auto"/>
        <w:jc w:val="both"/>
        <w:outlineLvl w:val="2"/>
        <w:rPr>
          <w:rFonts w:asciiTheme="majorBidi" w:hAnsiTheme="majorBidi" w:cstheme="majorBidi"/>
          <w:b/>
          <w:sz w:val="24"/>
          <w:szCs w:val="24"/>
        </w:rPr>
      </w:pPr>
      <w:r w:rsidRPr="00272050">
        <w:rPr>
          <w:rFonts w:asciiTheme="majorBidi" w:hAnsiTheme="majorBidi" w:cstheme="majorBidi"/>
          <w:b/>
          <w:sz w:val="24"/>
          <w:szCs w:val="24"/>
        </w:rPr>
        <w:t xml:space="preserve">Quelle est la principale fonction des protéines transmembranaire ? </w:t>
      </w:r>
    </w:p>
    <w:p w:rsidR="00272050" w:rsidRPr="00D52FD3" w:rsidRDefault="00BB2C35" w:rsidP="00BB2C35">
      <w:pPr>
        <w:pStyle w:val="Paragraphedeliste"/>
        <w:tabs>
          <w:tab w:val="left" w:pos="4536"/>
        </w:tabs>
        <w:spacing w:after="0" w:line="360" w:lineRule="auto"/>
        <w:jc w:val="both"/>
        <w:outlineLvl w:val="2"/>
        <w:rPr>
          <w:rFonts w:asciiTheme="majorBidi" w:hAnsiTheme="majorBidi" w:cstheme="majorBidi"/>
          <w:bCs/>
          <w:sz w:val="24"/>
          <w:szCs w:val="24"/>
        </w:rPr>
      </w:pPr>
      <w:r w:rsidRPr="00BB2C35">
        <w:rPr>
          <w:rFonts w:asciiTheme="majorBidi" w:hAnsiTheme="majorBidi" w:cstheme="majorBidi"/>
          <w:bCs/>
          <w:sz w:val="24"/>
          <w:szCs w:val="24"/>
          <w:highlight w:val="yellow"/>
        </w:rPr>
        <w:t xml:space="preserve">Reconnaissance cellulaire, récepteur, transporteurs  </w:t>
      </w:r>
      <w:r w:rsidRPr="00BB2C35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</w:rPr>
        <w:t>(1 pts)</w:t>
      </w:r>
    </w:p>
    <w:p w:rsidR="00BB2C35" w:rsidRDefault="00272050" w:rsidP="00BB2C35">
      <w:pPr>
        <w:pStyle w:val="Paragraphedeliste"/>
        <w:numPr>
          <w:ilvl w:val="0"/>
          <w:numId w:val="37"/>
        </w:numPr>
        <w:tabs>
          <w:tab w:val="left" w:pos="4536"/>
        </w:tabs>
        <w:spacing w:after="0" w:line="360" w:lineRule="auto"/>
        <w:jc w:val="both"/>
        <w:outlineLvl w:val="2"/>
        <w:rPr>
          <w:rFonts w:asciiTheme="majorBidi" w:hAnsiTheme="majorBidi" w:cstheme="majorBidi"/>
          <w:b/>
          <w:sz w:val="24"/>
          <w:szCs w:val="24"/>
        </w:rPr>
      </w:pPr>
      <w:r w:rsidRPr="00272050">
        <w:rPr>
          <w:rFonts w:asciiTheme="majorBidi" w:hAnsiTheme="majorBidi" w:cstheme="majorBidi"/>
          <w:b/>
          <w:sz w:val="24"/>
          <w:szCs w:val="24"/>
        </w:rPr>
        <w:t xml:space="preserve">Donnez une définition de la matrice extracellulaire </w:t>
      </w:r>
    </w:p>
    <w:p w:rsidR="00D52FD3" w:rsidRPr="00BB2C35" w:rsidRDefault="00BB2C35" w:rsidP="00BB2C35">
      <w:pPr>
        <w:tabs>
          <w:tab w:val="left" w:pos="4536"/>
        </w:tabs>
        <w:spacing w:after="0" w:line="360" w:lineRule="auto"/>
        <w:ind w:left="720"/>
        <w:jc w:val="both"/>
        <w:outlineLvl w:val="2"/>
        <w:rPr>
          <w:rFonts w:asciiTheme="majorBidi" w:hAnsiTheme="majorBidi" w:cstheme="majorBidi"/>
          <w:b/>
          <w:sz w:val="24"/>
          <w:szCs w:val="24"/>
        </w:rPr>
      </w:pPr>
      <w:r w:rsidRPr="00BB2C35">
        <w:rPr>
          <w:rFonts w:asciiTheme="majorBidi" w:hAnsiTheme="majorBidi" w:cstheme="majorBidi"/>
          <w:bCs/>
          <w:sz w:val="24"/>
          <w:szCs w:val="24"/>
          <w:highlight w:val="yellow"/>
        </w:rPr>
        <w:t xml:space="preserve">Assemblage de macromolécules (collagène, protéoglycane, élastine, glycoprotéine) et assure la liaison entre les cellules afin d’organiser un tissu </w:t>
      </w:r>
      <w:r w:rsidRPr="00BB2C35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</w:rPr>
        <w:t>(1pts)</w:t>
      </w:r>
    </w:p>
    <w:p w:rsidR="00D52FD3" w:rsidRPr="00D52FD3" w:rsidRDefault="00D52FD3" w:rsidP="00D52FD3">
      <w:pPr>
        <w:pStyle w:val="Paragraphedeliste"/>
        <w:tabs>
          <w:tab w:val="left" w:pos="4536"/>
        </w:tabs>
        <w:spacing w:after="0"/>
        <w:ind w:left="360"/>
        <w:jc w:val="both"/>
        <w:outlineLvl w:val="2"/>
        <w:rPr>
          <w:rFonts w:asciiTheme="majorBidi" w:hAnsiTheme="majorBidi" w:cstheme="majorBidi"/>
          <w:bCs/>
          <w:sz w:val="24"/>
          <w:szCs w:val="24"/>
        </w:rPr>
      </w:pPr>
    </w:p>
    <w:p w:rsidR="009A0A91" w:rsidRPr="00D52FD3" w:rsidRDefault="009A0A91" w:rsidP="00272050">
      <w:pPr>
        <w:rPr>
          <w:rFonts w:asciiTheme="majorBidi" w:hAnsiTheme="majorBidi" w:cstheme="majorBidi"/>
          <w:b/>
          <w:sz w:val="24"/>
          <w:szCs w:val="24"/>
        </w:rPr>
      </w:pPr>
    </w:p>
    <w:sectPr w:rsidR="009A0A91" w:rsidRPr="00D52FD3" w:rsidSect="001B3CD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0B9" w:rsidRDefault="000710B9" w:rsidP="00EB222A">
      <w:pPr>
        <w:spacing w:after="0" w:line="240" w:lineRule="auto"/>
      </w:pPr>
      <w:r>
        <w:separator/>
      </w:r>
    </w:p>
  </w:endnote>
  <w:endnote w:type="continuationSeparator" w:id="1">
    <w:p w:rsidR="000710B9" w:rsidRDefault="000710B9" w:rsidP="00EB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096537"/>
      <w:docPartObj>
        <w:docPartGallery w:val="Page Numbers (Bottom of Page)"/>
        <w:docPartUnique/>
      </w:docPartObj>
    </w:sdtPr>
    <w:sdtContent>
      <w:p w:rsidR="00EB222A" w:rsidRDefault="005F1891">
        <w:pPr>
          <w:pStyle w:val="Pieddepage"/>
          <w:jc w:val="center"/>
        </w:pPr>
        <w:r w:rsidRPr="00E63DE2">
          <w:rPr>
            <w:b/>
            <w:bCs/>
            <w:sz w:val="28"/>
            <w:szCs w:val="28"/>
          </w:rPr>
          <w:fldChar w:fldCharType="begin"/>
        </w:r>
        <w:r w:rsidR="008031BC" w:rsidRPr="00E63DE2">
          <w:rPr>
            <w:b/>
            <w:bCs/>
            <w:sz w:val="28"/>
            <w:szCs w:val="28"/>
          </w:rPr>
          <w:instrText xml:space="preserve"> PAGE   \* MERGEFORMAT </w:instrText>
        </w:r>
        <w:r w:rsidRPr="00E63DE2">
          <w:rPr>
            <w:b/>
            <w:bCs/>
            <w:sz w:val="28"/>
            <w:szCs w:val="28"/>
          </w:rPr>
          <w:fldChar w:fldCharType="separate"/>
        </w:r>
        <w:r w:rsidR="00BB2C35">
          <w:rPr>
            <w:b/>
            <w:bCs/>
            <w:noProof/>
            <w:sz w:val="28"/>
            <w:szCs w:val="28"/>
          </w:rPr>
          <w:t>1</w:t>
        </w:r>
        <w:r w:rsidRPr="00E63DE2">
          <w:rPr>
            <w:b/>
            <w:bCs/>
            <w:sz w:val="28"/>
            <w:szCs w:val="28"/>
          </w:rPr>
          <w:fldChar w:fldCharType="end"/>
        </w:r>
        <w:r w:rsidR="00E63DE2" w:rsidRPr="00E63DE2">
          <w:rPr>
            <w:b/>
            <w:bCs/>
            <w:sz w:val="28"/>
            <w:szCs w:val="28"/>
          </w:rPr>
          <w:t>/2</w:t>
        </w:r>
      </w:p>
    </w:sdtContent>
  </w:sdt>
  <w:p w:rsidR="00EB222A" w:rsidRDefault="00EB222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0B9" w:rsidRDefault="000710B9" w:rsidP="00EB222A">
      <w:pPr>
        <w:spacing w:after="0" w:line="240" w:lineRule="auto"/>
      </w:pPr>
      <w:r>
        <w:separator/>
      </w:r>
    </w:p>
  </w:footnote>
  <w:footnote w:type="continuationSeparator" w:id="1">
    <w:p w:rsidR="000710B9" w:rsidRDefault="000710B9" w:rsidP="00EB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6A1"/>
    <w:multiLevelType w:val="hybridMultilevel"/>
    <w:tmpl w:val="F3024F4A"/>
    <w:lvl w:ilvl="0" w:tplc="5C30F8D6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257C49"/>
    <w:multiLevelType w:val="hybridMultilevel"/>
    <w:tmpl w:val="9B8E3096"/>
    <w:lvl w:ilvl="0" w:tplc="7584EA7A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E30C3A"/>
    <w:multiLevelType w:val="hybridMultilevel"/>
    <w:tmpl w:val="F322E35C"/>
    <w:lvl w:ilvl="0" w:tplc="D9368D96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A9F3972"/>
    <w:multiLevelType w:val="hybridMultilevel"/>
    <w:tmpl w:val="A544B424"/>
    <w:lvl w:ilvl="0" w:tplc="53DA4076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B6A39"/>
    <w:multiLevelType w:val="hybridMultilevel"/>
    <w:tmpl w:val="A1AE1E66"/>
    <w:lvl w:ilvl="0" w:tplc="77F6B41C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1F1664"/>
    <w:multiLevelType w:val="hybridMultilevel"/>
    <w:tmpl w:val="47DEA778"/>
    <w:lvl w:ilvl="0" w:tplc="DF823462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21141AB"/>
    <w:multiLevelType w:val="hybridMultilevel"/>
    <w:tmpl w:val="C7E2C7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75924"/>
    <w:multiLevelType w:val="hybridMultilevel"/>
    <w:tmpl w:val="FFAAEB5A"/>
    <w:lvl w:ilvl="0" w:tplc="65A272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A74F0"/>
    <w:multiLevelType w:val="hybridMultilevel"/>
    <w:tmpl w:val="E64C8C1A"/>
    <w:lvl w:ilvl="0" w:tplc="6F627FBC">
      <w:start w:val="1"/>
      <w:numFmt w:val="lowerLetter"/>
      <w:lvlText w:val="%1-"/>
      <w:lvlJc w:val="left"/>
      <w:pPr>
        <w:ind w:left="720" w:hanging="360"/>
      </w:pPr>
      <w:rPr>
        <w:rFonts w:eastAsia="Times New Roman" w:hint="default"/>
        <w:color w:val="2020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93CE6"/>
    <w:multiLevelType w:val="hybridMultilevel"/>
    <w:tmpl w:val="4A808064"/>
    <w:lvl w:ilvl="0" w:tplc="0B447362">
      <w:start w:val="1"/>
      <w:numFmt w:val="lowerLetter"/>
      <w:lvlText w:val="%1."/>
      <w:lvlJc w:val="left"/>
      <w:pPr>
        <w:ind w:left="1353" w:hanging="360"/>
      </w:pPr>
      <w:rPr>
        <w:rFonts w:eastAsia="Times New Roman" w:hint="default"/>
        <w:b/>
        <w:bCs w:val="0"/>
        <w:color w:val="20202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7047E83"/>
    <w:multiLevelType w:val="hybridMultilevel"/>
    <w:tmpl w:val="771CF7C2"/>
    <w:lvl w:ilvl="0" w:tplc="DF8234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E233B"/>
    <w:multiLevelType w:val="hybridMultilevel"/>
    <w:tmpl w:val="F07084E2"/>
    <w:lvl w:ilvl="0" w:tplc="4D3A1734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D0E3150"/>
    <w:multiLevelType w:val="hybridMultilevel"/>
    <w:tmpl w:val="EBCA3B00"/>
    <w:lvl w:ilvl="0" w:tplc="EC924124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AF5BE6"/>
    <w:multiLevelType w:val="hybridMultilevel"/>
    <w:tmpl w:val="3ED02FE2"/>
    <w:lvl w:ilvl="0" w:tplc="4A4CC6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970A6"/>
    <w:multiLevelType w:val="hybridMultilevel"/>
    <w:tmpl w:val="B32C52CE"/>
    <w:lvl w:ilvl="0" w:tplc="69427EE2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11173C"/>
    <w:multiLevelType w:val="hybridMultilevel"/>
    <w:tmpl w:val="AE06C3DA"/>
    <w:lvl w:ilvl="0" w:tplc="24E245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10951"/>
    <w:multiLevelType w:val="hybridMultilevel"/>
    <w:tmpl w:val="9580D984"/>
    <w:lvl w:ilvl="0" w:tplc="DF8234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C47DC"/>
    <w:multiLevelType w:val="hybridMultilevel"/>
    <w:tmpl w:val="263ACE5A"/>
    <w:lvl w:ilvl="0" w:tplc="69427EE2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1994346"/>
    <w:multiLevelType w:val="hybridMultilevel"/>
    <w:tmpl w:val="1464AF64"/>
    <w:lvl w:ilvl="0" w:tplc="C26E7620">
      <w:start w:val="1"/>
      <w:numFmt w:val="lowerLetter"/>
      <w:lvlText w:val="%1."/>
      <w:lvlJc w:val="left"/>
      <w:pPr>
        <w:ind w:left="1353" w:hanging="360"/>
      </w:pPr>
      <w:rPr>
        <w:rFonts w:asciiTheme="minorHAnsi" w:eastAsia="Times New Roman" w:hAnsiTheme="minorHAnsi" w:cstheme="minorBidi" w:hint="default"/>
        <w:b/>
        <w:color w:val="20202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2B5507A"/>
    <w:multiLevelType w:val="hybridMultilevel"/>
    <w:tmpl w:val="86ACEB04"/>
    <w:lvl w:ilvl="0" w:tplc="8AF205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B3561"/>
    <w:multiLevelType w:val="hybridMultilevel"/>
    <w:tmpl w:val="75BE687E"/>
    <w:lvl w:ilvl="0" w:tplc="166C8FCC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1549A"/>
    <w:multiLevelType w:val="hybridMultilevel"/>
    <w:tmpl w:val="11263A72"/>
    <w:lvl w:ilvl="0" w:tplc="77F6B4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35A03"/>
    <w:multiLevelType w:val="hybridMultilevel"/>
    <w:tmpl w:val="154A16BA"/>
    <w:lvl w:ilvl="0" w:tplc="2F264230">
      <w:start w:val="1"/>
      <w:numFmt w:val="lowerLetter"/>
      <w:lvlText w:val="%1."/>
      <w:lvlJc w:val="left"/>
      <w:pPr>
        <w:ind w:left="1353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CA44B51"/>
    <w:multiLevelType w:val="hybridMultilevel"/>
    <w:tmpl w:val="CEFAC7A6"/>
    <w:lvl w:ilvl="0" w:tplc="A8B0DBAC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CAD2EF7"/>
    <w:multiLevelType w:val="hybridMultilevel"/>
    <w:tmpl w:val="E38E571E"/>
    <w:lvl w:ilvl="0" w:tplc="867E1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44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E4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2D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B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A3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23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61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8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767F39"/>
    <w:multiLevelType w:val="hybridMultilevel"/>
    <w:tmpl w:val="6696DDBC"/>
    <w:lvl w:ilvl="0" w:tplc="295E7B08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71554AC"/>
    <w:multiLevelType w:val="hybridMultilevel"/>
    <w:tmpl w:val="FAEA861C"/>
    <w:lvl w:ilvl="0" w:tplc="4F3C0CE2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6F6471"/>
    <w:multiLevelType w:val="hybridMultilevel"/>
    <w:tmpl w:val="44E0C37A"/>
    <w:lvl w:ilvl="0" w:tplc="A1000A8A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543FD"/>
    <w:multiLevelType w:val="hybridMultilevel"/>
    <w:tmpl w:val="211EF042"/>
    <w:lvl w:ilvl="0" w:tplc="7382DD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F33B2"/>
    <w:multiLevelType w:val="hybridMultilevel"/>
    <w:tmpl w:val="60A62EE2"/>
    <w:lvl w:ilvl="0" w:tplc="0C4E7DA4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717F7212"/>
    <w:multiLevelType w:val="hybridMultilevel"/>
    <w:tmpl w:val="3EB055DE"/>
    <w:lvl w:ilvl="0" w:tplc="9A762E06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5910E36"/>
    <w:multiLevelType w:val="hybridMultilevel"/>
    <w:tmpl w:val="2E8C40AE"/>
    <w:lvl w:ilvl="0" w:tplc="B80A08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735FF"/>
    <w:multiLevelType w:val="hybridMultilevel"/>
    <w:tmpl w:val="CA78EA32"/>
    <w:lvl w:ilvl="0" w:tplc="FAA29C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6A09BB"/>
    <w:multiLevelType w:val="hybridMultilevel"/>
    <w:tmpl w:val="F4CE2A18"/>
    <w:lvl w:ilvl="0" w:tplc="2CDEBD04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C0820C0"/>
    <w:multiLevelType w:val="hybridMultilevel"/>
    <w:tmpl w:val="D9681268"/>
    <w:lvl w:ilvl="0" w:tplc="5EF8E3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807F0"/>
    <w:multiLevelType w:val="hybridMultilevel"/>
    <w:tmpl w:val="03507EE6"/>
    <w:lvl w:ilvl="0" w:tplc="913C2B4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7300C"/>
    <w:multiLevelType w:val="hybridMultilevel"/>
    <w:tmpl w:val="E5F444E8"/>
    <w:lvl w:ilvl="0" w:tplc="FFAAD96C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3"/>
  </w:num>
  <w:num w:numId="4">
    <w:abstractNumId w:val="23"/>
  </w:num>
  <w:num w:numId="5">
    <w:abstractNumId w:val="30"/>
  </w:num>
  <w:num w:numId="6">
    <w:abstractNumId w:val="11"/>
  </w:num>
  <w:num w:numId="7">
    <w:abstractNumId w:val="27"/>
  </w:num>
  <w:num w:numId="8">
    <w:abstractNumId w:val="16"/>
  </w:num>
  <w:num w:numId="9">
    <w:abstractNumId w:val="5"/>
  </w:num>
  <w:num w:numId="10">
    <w:abstractNumId w:val="36"/>
  </w:num>
  <w:num w:numId="11">
    <w:abstractNumId w:val="0"/>
  </w:num>
  <w:num w:numId="12">
    <w:abstractNumId w:val="28"/>
  </w:num>
  <w:num w:numId="13">
    <w:abstractNumId w:val="10"/>
  </w:num>
  <w:num w:numId="14">
    <w:abstractNumId w:val="3"/>
  </w:num>
  <w:num w:numId="15">
    <w:abstractNumId w:val="21"/>
  </w:num>
  <w:num w:numId="16">
    <w:abstractNumId w:val="6"/>
  </w:num>
  <w:num w:numId="17">
    <w:abstractNumId w:val="12"/>
  </w:num>
  <w:num w:numId="18">
    <w:abstractNumId w:val="4"/>
  </w:num>
  <w:num w:numId="19">
    <w:abstractNumId w:val="1"/>
  </w:num>
  <w:num w:numId="20">
    <w:abstractNumId w:val="24"/>
  </w:num>
  <w:num w:numId="21">
    <w:abstractNumId w:val="2"/>
  </w:num>
  <w:num w:numId="22">
    <w:abstractNumId w:val="25"/>
  </w:num>
  <w:num w:numId="23">
    <w:abstractNumId w:val="29"/>
  </w:num>
  <w:num w:numId="24">
    <w:abstractNumId w:val="22"/>
  </w:num>
  <w:num w:numId="25">
    <w:abstractNumId w:val="18"/>
  </w:num>
  <w:num w:numId="26">
    <w:abstractNumId w:val="8"/>
  </w:num>
  <w:num w:numId="27">
    <w:abstractNumId w:val="9"/>
  </w:num>
  <w:num w:numId="28">
    <w:abstractNumId w:val="32"/>
  </w:num>
  <w:num w:numId="29">
    <w:abstractNumId w:val="7"/>
  </w:num>
  <w:num w:numId="30">
    <w:abstractNumId w:val="15"/>
  </w:num>
  <w:num w:numId="31">
    <w:abstractNumId w:val="34"/>
  </w:num>
  <w:num w:numId="32">
    <w:abstractNumId w:val="31"/>
  </w:num>
  <w:num w:numId="33">
    <w:abstractNumId w:val="17"/>
  </w:num>
  <w:num w:numId="34">
    <w:abstractNumId w:val="14"/>
  </w:num>
  <w:num w:numId="35">
    <w:abstractNumId w:val="26"/>
  </w:num>
  <w:num w:numId="36">
    <w:abstractNumId w:val="19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CD7"/>
    <w:rsid w:val="000710B9"/>
    <w:rsid w:val="000E1FDD"/>
    <w:rsid w:val="00112C02"/>
    <w:rsid w:val="00153616"/>
    <w:rsid w:val="00195E9D"/>
    <w:rsid w:val="001B3352"/>
    <w:rsid w:val="001B3CD7"/>
    <w:rsid w:val="0020524E"/>
    <w:rsid w:val="00210907"/>
    <w:rsid w:val="00272050"/>
    <w:rsid w:val="0029697A"/>
    <w:rsid w:val="002E3DD2"/>
    <w:rsid w:val="00447087"/>
    <w:rsid w:val="00490C30"/>
    <w:rsid w:val="004B6619"/>
    <w:rsid w:val="00512677"/>
    <w:rsid w:val="00514340"/>
    <w:rsid w:val="005450F4"/>
    <w:rsid w:val="0056056F"/>
    <w:rsid w:val="00577144"/>
    <w:rsid w:val="005F1891"/>
    <w:rsid w:val="00617AF5"/>
    <w:rsid w:val="00637665"/>
    <w:rsid w:val="00695121"/>
    <w:rsid w:val="006F0FEE"/>
    <w:rsid w:val="007709EC"/>
    <w:rsid w:val="008031BC"/>
    <w:rsid w:val="00820770"/>
    <w:rsid w:val="008809E0"/>
    <w:rsid w:val="00884BB7"/>
    <w:rsid w:val="00887583"/>
    <w:rsid w:val="00900AA7"/>
    <w:rsid w:val="009A0A91"/>
    <w:rsid w:val="009B6B53"/>
    <w:rsid w:val="009D3097"/>
    <w:rsid w:val="009E72A2"/>
    <w:rsid w:val="00A33DE1"/>
    <w:rsid w:val="00A34474"/>
    <w:rsid w:val="00A34D1A"/>
    <w:rsid w:val="00B13D28"/>
    <w:rsid w:val="00B82E66"/>
    <w:rsid w:val="00BA617F"/>
    <w:rsid w:val="00BB2C35"/>
    <w:rsid w:val="00BE466E"/>
    <w:rsid w:val="00C933DF"/>
    <w:rsid w:val="00CA04EA"/>
    <w:rsid w:val="00CA1C20"/>
    <w:rsid w:val="00D52FD3"/>
    <w:rsid w:val="00E63DE2"/>
    <w:rsid w:val="00E87AAE"/>
    <w:rsid w:val="00EB222A"/>
    <w:rsid w:val="00EF3DCE"/>
    <w:rsid w:val="00EF59F6"/>
    <w:rsid w:val="00F835F0"/>
    <w:rsid w:val="00FA1F1D"/>
    <w:rsid w:val="00FB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CE"/>
  </w:style>
  <w:style w:type="paragraph" w:styleId="Titre1">
    <w:name w:val="heading 1"/>
    <w:basedOn w:val="Normal"/>
    <w:next w:val="Normal"/>
    <w:link w:val="Titre1Car"/>
    <w:qFormat/>
    <w:rsid w:val="001B335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0FE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B3352"/>
    <w:rPr>
      <w:rFonts w:ascii="Times New Roman" w:eastAsia="Arial Unicode MS" w:hAnsi="Times New Roman" w:cs="Times New Roman"/>
      <w:bCs/>
      <w:sz w:val="20"/>
      <w:szCs w:val="20"/>
      <w:lang w:eastAsia="fr-FR"/>
    </w:rPr>
  </w:style>
  <w:style w:type="paragraph" w:customStyle="1" w:styleId="Default">
    <w:name w:val="Default"/>
    <w:rsid w:val="001B335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B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222A"/>
  </w:style>
  <w:style w:type="paragraph" w:styleId="Pieddepage">
    <w:name w:val="footer"/>
    <w:basedOn w:val="Normal"/>
    <w:link w:val="PieddepageCar"/>
    <w:uiPriority w:val="99"/>
    <w:unhideWhenUsed/>
    <w:rsid w:val="00EB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22A"/>
  </w:style>
  <w:style w:type="paragraph" w:styleId="Textedebulles">
    <w:name w:val="Balloon Text"/>
    <w:basedOn w:val="Normal"/>
    <w:link w:val="TextedebullesCar"/>
    <w:uiPriority w:val="99"/>
    <w:semiHidden/>
    <w:unhideWhenUsed/>
    <w:rsid w:val="00E6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D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933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1C2B-4740-42E9-ABD8-CF9879D2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Utilisateur Windows</cp:lastModifiedBy>
  <cp:revision>2</cp:revision>
  <cp:lastPrinted>2021-07-11T02:35:00Z</cp:lastPrinted>
  <dcterms:created xsi:type="dcterms:W3CDTF">2021-07-12T08:47:00Z</dcterms:created>
  <dcterms:modified xsi:type="dcterms:W3CDTF">2021-07-12T08:47:00Z</dcterms:modified>
</cp:coreProperties>
</file>